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大标宋简体" w:hAnsi="仿宋" w:eastAsia="方正大标宋简体" w:cs="方正黑体简体"/>
          <w:b w:val="0"/>
          <w:bCs w:val="0"/>
          <w:snapToGrid w:val="0"/>
          <w:kern w:val="0"/>
          <w:sz w:val="40"/>
        </w:rPr>
      </w:pPr>
      <w:r>
        <w:rPr>
          <w:rFonts w:hint="eastAsia" w:ascii="方正大标宋简体" w:eastAsia="方正大标宋简体"/>
          <w:b w:val="0"/>
        </w:rPr>
        <w:t>附件：</w:t>
      </w:r>
    </w:p>
    <w:p>
      <w:pPr>
        <w:spacing w:line="640" w:lineRule="exact"/>
        <w:jc w:val="center"/>
        <w:rPr>
          <w:rFonts w:hint="default" w:ascii="方正大标宋简体" w:hAnsi="仿宋" w:eastAsia="方正大标宋简体" w:cs="方正黑体简体"/>
          <w:b w:val="0"/>
          <w:bCs w:val="0"/>
          <w:snapToGrid w:val="0"/>
          <w:kern w:val="0"/>
          <w:sz w:val="40"/>
          <w:lang w:val="en-US"/>
        </w:rPr>
      </w:pPr>
      <w:r>
        <w:rPr>
          <w:rFonts w:hint="eastAsia" w:ascii="方正大标宋简体" w:hAnsi="仿宋" w:eastAsia="方正大标宋简体" w:cs="方正黑体简体"/>
          <w:b w:val="0"/>
          <w:bCs w:val="0"/>
          <w:snapToGrid w:val="0"/>
          <w:kern w:val="0"/>
          <w:sz w:val="40"/>
        </w:rPr>
        <w:t>河南省</w:t>
      </w:r>
      <w:r>
        <w:rPr>
          <w:rFonts w:hint="eastAsia" w:ascii="方正大标宋简体" w:hAnsi="仿宋" w:eastAsia="方正大标宋简体" w:cs="方正黑体简体"/>
          <w:b w:val="0"/>
          <w:bCs w:val="0"/>
          <w:snapToGrid w:val="0"/>
          <w:kern w:val="0"/>
          <w:sz w:val="40"/>
          <w:lang w:val="en-US" w:eastAsia="zh-CN"/>
        </w:rPr>
        <w:t>新时期建筑产业工人队伍培育暨劳务实名制管理工作交流会参会回执表</w:t>
      </w:r>
    </w:p>
    <w:tbl>
      <w:tblPr>
        <w:tblStyle w:val="2"/>
        <w:tblpPr w:leftFromText="180" w:rightFromText="180" w:vertAnchor="text" w:horzAnchor="margin" w:tblpXSpec="center" w:tblpY="332"/>
        <w:tblW w:w="876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6"/>
        <w:gridCol w:w="1559"/>
        <w:gridCol w:w="1418"/>
        <w:gridCol w:w="2070"/>
        <w:gridCol w:w="21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26" w:type="dxa"/>
            <w:tcBorders>
              <w:top w:val="single" w:color="auto" w:sz="12" w:space="0"/>
              <w:left w:val="single" w:color="auto" w:sz="12" w:space="0"/>
              <w:bottom w:val="single" w:color="auto" w:sz="6" w:space="0"/>
              <w:right w:val="single" w:color="auto" w:sz="6" w:space="0"/>
            </w:tcBorders>
            <w:vAlign w:val="center"/>
          </w:tcPr>
          <w:p>
            <w:pPr>
              <w:spacing w:line="600" w:lineRule="exact"/>
              <w:jc w:val="center"/>
              <w:rPr>
                <w:rFonts w:ascii="楷体" w:hAnsi="楷体" w:eastAsia="楷体" w:cs="Times New Roman"/>
                <w:b w:val="0"/>
              </w:rPr>
            </w:pPr>
            <w:r>
              <w:rPr>
                <w:rFonts w:hint="eastAsia" w:ascii="楷体" w:hAnsi="楷体" w:eastAsia="楷体" w:cs="仿宋_GB2312"/>
                <w:b w:val="0"/>
              </w:rPr>
              <w:t>单位名称</w:t>
            </w:r>
          </w:p>
        </w:tc>
        <w:tc>
          <w:tcPr>
            <w:tcW w:w="7234" w:type="dxa"/>
            <w:gridSpan w:val="4"/>
            <w:tcBorders>
              <w:top w:val="single" w:color="auto" w:sz="12" w:space="0"/>
              <w:left w:val="single" w:color="auto" w:sz="6" w:space="0"/>
              <w:bottom w:val="single" w:color="auto" w:sz="6" w:space="0"/>
              <w:right w:val="single" w:color="auto" w:sz="12" w:space="0"/>
            </w:tcBorders>
            <w:vAlign w:val="center"/>
          </w:tcPr>
          <w:p>
            <w:pPr>
              <w:spacing w:line="600" w:lineRule="exact"/>
              <w:rPr>
                <w:rFonts w:ascii="楷体" w:hAnsi="楷体" w:eastAsia="楷体" w:cs="Times New Roman"/>
                <w:b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526" w:type="dxa"/>
            <w:tcBorders>
              <w:top w:val="single" w:color="auto" w:sz="6" w:space="0"/>
              <w:left w:val="single" w:color="auto" w:sz="12" w:space="0"/>
              <w:bottom w:val="single" w:color="auto" w:sz="6" w:space="0"/>
              <w:right w:val="single" w:color="auto" w:sz="6" w:space="0"/>
            </w:tcBorders>
            <w:vAlign w:val="center"/>
          </w:tcPr>
          <w:p>
            <w:pPr>
              <w:spacing w:line="600" w:lineRule="exact"/>
              <w:jc w:val="center"/>
              <w:rPr>
                <w:rFonts w:ascii="楷体" w:hAnsi="楷体" w:eastAsia="楷体" w:cs="Times New Roman"/>
                <w:b w:val="0"/>
              </w:rPr>
            </w:pPr>
            <w:r>
              <w:rPr>
                <w:rFonts w:hint="eastAsia" w:ascii="楷体" w:hAnsi="楷体" w:eastAsia="楷体" w:cs="仿宋_GB2312"/>
                <w:b w:val="0"/>
              </w:rPr>
              <w:t>通信地址</w:t>
            </w:r>
          </w:p>
        </w:tc>
        <w:tc>
          <w:tcPr>
            <w:tcW w:w="7234" w:type="dxa"/>
            <w:gridSpan w:val="4"/>
            <w:tcBorders>
              <w:top w:val="single" w:color="auto" w:sz="6" w:space="0"/>
              <w:left w:val="single" w:color="auto" w:sz="6" w:space="0"/>
              <w:bottom w:val="single" w:color="auto" w:sz="6" w:space="0"/>
              <w:right w:val="single" w:color="auto" w:sz="12" w:space="0"/>
            </w:tcBorders>
            <w:vAlign w:val="center"/>
          </w:tcPr>
          <w:p>
            <w:pPr>
              <w:spacing w:line="600" w:lineRule="exact"/>
              <w:rPr>
                <w:rFonts w:ascii="楷体" w:hAnsi="楷体" w:eastAsia="楷体" w:cs="Times New Roman"/>
                <w:b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526" w:type="dxa"/>
            <w:tcBorders>
              <w:top w:val="single" w:color="auto" w:sz="6" w:space="0"/>
              <w:left w:val="single" w:color="auto" w:sz="12" w:space="0"/>
              <w:bottom w:val="single" w:color="auto" w:sz="6" w:space="0"/>
              <w:right w:val="single" w:color="auto" w:sz="6" w:space="0"/>
            </w:tcBorders>
            <w:vAlign w:val="center"/>
          </w:tcPr>
          <w:p>
            <w:pPr>
              <w:spacing w:line="600" w:lineRule="exact"/>
              <w:jc w:val="center"/>
              <w:rPr>
                <w:rFonts w:ascii="楷体" w:hAnsi="楷体" w:eastAsia="楷体" w:cs="Times New Roman"/>
                <w:b w:val="0"/>
              </w:rPr>
            </w:pPr>
            <w:r>
              <w:rPr>
                <w:rFonts w:hint="eastAsia" w:ascii="楷体" w:hAnsi="楷体" w:eastAsia="楷体" w:cs="仿宋_GB2312"/>
                <w:b w:val="0"/>
              </w:rPr>
              <w:t>联系人</w:t>
            </w:r>
          </w:p>
        </w:tc>
        <w:tc>
          <w:tcPr>
            <w:tcW w:w="1559" w:type="dxa"/>
            <w:tcBorders>
              <w:top w:val="single" w:color="auto" w:sz="6" w:space="0"/>
              <w:left w:val="single" w:color="auto" w:sz="6" w:space="0"/>
              <w:bottom w:val="single" w:color="auto" w:sz="6" w:space="0"/>
              <w:right w:val="single" w:color="auto" w:sz="4" w:space="0"/>
            </w:tcBorders>
            <w:vAlign w:val="center"/>
          </w:tcPr>
          <w:p>
            <w:pPr>
              <w:spacing w:line="600" w:lineRule="exact"/>
              <w:rPr>
                <w:rFonts w:ascii="楷体" w:hAnsi="楷体" w:eastAsia="楷体" w:cs="Times New Roman"/>
                <w:b w:val="0"/>
              </w:rPr>
            </w:pPr>
          </w:p>
        </w:tc>
        <w:tc>
          <w:tcPr>
            <w:tcW w:w="1418" w:type="dxa"/>
            <w:tcBorders>
              <w:top w:val="single" w:color="auto" w:sz="6" w:space="0"/>
              <w:left w:val="single" w:color="auto" w:sz="4" w:space="0"/>
              <w:bottom w:val="single" w:color="auto" w:sz="6" w:space="0"/>
              <w:right w:val="single" w:color="auto" w:sz="4" w:space="0"/>
            </w:tcBorders>
            <w:vAlign w:val="center"/>
          </w:tcPr>
          <w:p>
            <w:pPr>
              <w:spacing w:line="600" w:lineRule="exact"/>
              <w:jc w:val="center"/>
              <w:rPr>
                <w:rFonts w:ascii="楷体" w:hAnsi="楷体" w:eastAsia="楷体" w:cs="Times New Roman"/>
                <w:b w:val="0"/>
              </w:rPr>
            </w:pPr>
            <w:r>
              <w:rPr>
                <w:rFonts w:hint="eastAsia" w:ascii="楷体" w:hAnsi="楷体" w:eastAsia="楷体" w:cs="Times New Roman"/>
                <w:b w:val="0"/>
              </w:rPr>
              <w:t>手 机</w:t>
            </w:r>
          </w:p>
        </w:tc>
        <w:tc>
          <w:tcPr>
            <w:tcW w:w="4257" w:type="dxa"/>
            <w:gridSpan w:val="2"/>
            <w:tcBorders>
              <w:top w:val="single" w:color="auto" w:sz="6" w:space="0"/>
              <w:left w:val="single" w:color="auto" w:sz="4" w:space="0"/>
              <w:bottom w:val="single" w:color="auto" w:sz="6" w:space="0"/>
              <w:right w:val="single" w:color="auto" w:sz="12" w:space="0"/>
            </w:tcBorders>
            <w:vAlign w:val="center"/>
          </w:tcPr>
          <w:p>
            <w:pPr>
              <w:spacing w:line="600" w:lineRule="exact"/>
              <w:rPr>
                <w:rFonts w:ascii="楷体" w:hAnsi="楷体" w:eastAsia="楷体" w:cs="Times New Roman"/>
                <w:b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8760" w:type="dxa"/>
            <w:gridSpan w:val="5"/>
            <w:tcBorders>
              <w:top w:val="single" w:color="auto" w:sz="6" w:space="0"/>
              <w:left w:val="single" w:color="auto" w:sz="12" w:space="0"/>
              <w:bottom w:val="single" w:color="auto" w:sz="6" w:space="0"/>
              <w:right w:val="single" w:color="auto" w:sz="12" w:space="0"/>
            </w:tcBorders>
            <w:vAlign w:val="center"/>
          </w:tcPr>
          <w:p>
            <w:pPr>
              <w:spacing w:line="600" w:lineRule="exact"/>
              <w:jc w:val="center"/>
              <w:rPr>
                <w:rFonts w:ascii="楷体" w:hAnsi="楷体" w:eastAsia="楷体" w:cs="Times New Roman"/>
                <w:b w:val="0"/>
              </w:rPr>
            </w:pPr>
            <w:r>
              <w:rPr>
                <w:rFonts w:hint="eastAsia" w:ascii="楷体" w:hAnsi="楷体" w:eastAsia="楷体" w:cs="Times New Roman"/>
                <w:b w:val="0"/>
              </w:rPr>
              <w:t>参会人员名单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526" w:type="dxa"/>
            <w:tcBorders>
              <w:top w:val="single" w:color="auto" w:sz="6" w:space="0"/>
              <w:left w:val="single" w:color="auto" w:sz="12" w:space="0"/>
              <w:bottom w:val="single" w:color="auto" w:sz="6" w:space="0"/>
              <w:right w:val="single" w:color="auto" w:sz="6" w:space="0"/>
            </w:tcBorders>
            <w:vAlign w:val="center"/>
          </w:tcPr>
          <w:p>
            <w:pPr>
              <w:spacing w:line="600" w:lineRule="exact"/>
              <w:jc w:val="center"/>
              <w:rPr>
                <w:rFonts w:ascii="楷体" w:hAnsi="楷体" w:eastAsia="楷体" w:cs="Times New Roman"/>
                <w:b w:val="0"/>
              </w:rPr>
            </w:pPr>
            <w:r>
              <w:rPr>
                <w:rFonts w:hint="eastAsia" w:ascii="楷体" w:hAnsi="楷体" w:eastAsia="楷体" w:cs="仿宋_GB2312"/>
                <w:b w:val="0"/>
              </w:rPr>
              <w:t>姓名</w:t>
            </w:r>
          </w:p>
        </w:tc>
        <w:tc>
          <w:tcPr>
            <w:tcW w:w="1559" w:type="dxa"/>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ascii="楷体" w:hAnsi="楷体" w:eastAsia="楷体" w:cs="Times New Roman"/>
                <w:b w:val="0"/>
              </w:rPr>
            </w:pPr>
            <w:r>
              <w:rPr>
                <w:rFonts w:hint="eastAsia" w:ascii="楷体" w:hAnsi="楷体" w:eastAsia="楷体" w:cs="仿宋_GB2312"/>
                <w:b w:val="0"/>
              </w:rPr>
              <w:t>性别</w:t>
            </w:r>
          </w:p>
        </w:tc>
        <w:tc>
          <w:tcPr>
            <w:tcW w:w="1418" w:type="dxa"/>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ascii="楷体" w:hAnsi="楷体" w:eastAsia="楷体" w:cs="Times New Roman"/>
                <w:b w:val="0"/>
              </w:rPr>
            </w:pPr>
            <w:r>
              <w:rPr>
                <w:rFonts w:hint="eastAsia" w:ascii="楷体" w:hAnsi="楷体" w:eastAsia="楷体" w:cs="仿宋_GB2312"/>
                <w:b w:val="0"/>
              </w:rPr>
              <w:t>职务</w:t>
            </w:r>
          </w:p>
        </w:tc>
        <w:tc>
          <w:tcPr>
            <w:tcW w:w="2070" w:type="dxa"/>
            <w:tcBorders>
              <w:top w:val="single" w:color="auto" w:sz="6" w:space="0"/>
              <w:left w:val="single" w:color="auto" w:sz="6" w:space="0"/>
              <w:bottom w:val="single" w:color="auto" w:sz="6" w:space="0"/>
              <w:right w:val="single" w:color="auto" w:sz="4" w:space="0"/>
            </w:tcBorders>
            <w:vAlign w:val="center"/>
          </w:tcPr>
          <w:p>
            <w:pPr>
              <w:spacing w:line="600" w:lineRule="exact"/>
              <w:jc w:val="center"/>
              <w:rPr>
                <w:rFonts w:ascii="楷体" w:hAnsi="楷体" w:eastAsia="楷体" w:cs="Times New Roman"/>
                <w:b w:val="0"/>
              </w:rPr>
            </w:pPr>
            <w:r>
              <w:rPr>
                <w:rFonts w:hint="eastAsia" w:ascii="楷体" w:hAnsi="楷体" w:eastAsia="楷体" w:cs="Times New Roman"/>
                <w:b w:val="0"/>
              </w:rPr>
              <w:t>手 机</w:t>
            </w:r>
          </w:p>
        </w:tc>
        <w:tc>
          <w:tcPr>
            <w:tcW w:w="2187" w:type="dxa"/>
            <w:tcBorders>
              <w:top w:val="single" w:color="auto" w:sz="6" w:space="0"/>
              <w:left w:val="single" w:color="auto" w:sz="4" w:space="0"/>
              <w:bottom w:val="single" w:color="auto" w:sz="6" w:space="0"/>
              <w:right w:val="single" w:color="auto" w:sz="12" w:space="0"/>
            </w:tcBorders>
            <w:vAlign w:val="center"/>
          </w:tcPr>
          <w:p>
            <w:pPr>
              <w:spacing w:line="600" w:lineRule="exact"/>
              <w:jc w:val="center"/>
              <w:rPr>
                <w:rFonts w:ascii="楷体" w:hAnsi="楷体" w:eastAsia="楷体" w:cs="Times New Roman"/>
                <w:b w:val="0"/>
              </w:rPr>
            </w:pPr>
            <w:r>
              <w:rPr>
                <w:rFonts w:hint="eastAsia" w:ascii="楷体" w:hAnsi="楷体" w:eastAsia="楷体" w:cs="Times New Roman"/>
                <w:b w:val="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526" w:type="dxa"/>
            <w:tcBorders>
              <w:top w:val="single" w:color="auto" w:sz="6" w:space="0"/>
              <w:left w:val="single" w:color="auto" w:sz="12" w:space="0"/>
              <w:bottom w:val="single" w:color="auto" w:sz="6" w:space="0"/>
              <w:right w:val="single" w:color="auto" w:sz="6" w:space="0"/>
            </w:tcBorders>
            <w:vAlign w:val="center"/>
          </w:tcPr>
          <w:p>
            <w:pPr>
              <w:spacing w:line="600" w:lineRule="exact"/>
              <w:jc w:val="center"/>
              <w:rPr>
                <w:rFonts w:ascii="楷体" w:hAnsi="楷体" w:eastAsia="楷体" w:cs="Times New Roman"/>
                <w:b w:val="0"/>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ascii="楷体" w:hAnsi="楷体" w:eastAsia="楷体" w:cs="Times New Roman"/>
                <w:b w:val="0"/>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ascii="楷体" w:hAnsi="楷体" w:eastAsia="楷体" w:cs="Times New Roman"/>
                <w:b w:val="0"/>
              </w:rPr>
            </w:pPr>
          </w:p>
        </w:tc>
        <w:tc>
          <w:tcPr>
            <w:tcW w:w="2070" w:type="dxa"/>
            <w:tcBorders>
              <w:top w:val="single" w:color="auto" w:sz="6" w:space="0"/>
              <w:left w:val="single" w:color="auto" w:sz="6" w:space="0"/>
              <w:bottom w:val="single" w:color="auto" w:sz="6" w:space="0"/>
              <w:right w:val="single" w:color="auto" w:sz="4" w:space="0"/>
            </w:tcBorders>
            <w:vAlign w:val="center"/>
          </w:tcPr>
          <w:p>
            <w:pPr>
              <w:spacing w:line="600" w:lineRule="exact"/>
              <w:jc w:val="center"/>
              <w:rPr>
                <w:rFonts w:ascii="楷体" w:hAnsi="楷体" w:eastAsia="楷体" w:cs="Times New Roman"/>
                <w:b w:val="0"/>
              </w:rPr>
            </w:pPr>
          </w:p>
        </w:tc>
        <w:tc>
          <w:tcPr>
            <w:tcW w:w="2187" w:type="dxa"/>
            <w:tcBorders>
              <w:top w:val="single" w:color="auto" w:sz="6" w:space="0"/>
              <w:left w:val="single" w:color="auto" w:sz="4" w:space="0"/>
              <w:bottom w:val="single" w:color="auto" w:sz="6" w:space="0"/>
              <w:right w:val="single" w:color="auto" w:sz="12" w:space="0"/>
            </w:tcBorders>
            <w:vAlign w:val="center"/>
          </w:tcPr>
          <w:p>
            <w:pPr>
              <w:spacing w:line="600" w:lineRule="exact"/>
              <w:ind w:firstLine="315" w:firstLineChars="100"/>
              <w:rPr>
                <w:rFonts w:ascii="楷体" w:hAnsi="楷体" w:eastAsia="楷体" w:cs="Times New Roman"/>
                <w:b w:val="0"/>
              </w:rPr>
            </w:pPr>
            <w:r>
              <w:rPr>
                <w:rFonts w:hint="eastAsia" w:ascii="楷体" w:hAnsi="楷体" w:eastAsia="楷体" w:cs="Times New Roman"/>
                <w:b w:val="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526" w:type="dxa"/>
            <w:tcBorders>
              <w:top w:val="single" w:color="auto" w:sz="6" w:space="0"/>
              <w:left w:val="single" w:color="auto" w:sz="12" w:space="0"/>
              <w:bottom w:val="single" w:color="auto" w:sz="6" w:space="0"/>
              <w:right w:val="single" w:color="auto" w:sz="6" w:space="0"/>
            </w:tcBorders>
            <w:vAlign w:val="center"/>
          </w:tcPr>
          <w:p>
            <w:pPr>
              <w:spacing w:line="600" w:lineRule="exact"/>
              <w:rPr>
                <w:rFonts w:ascii="楷体" w:hAnsi="楷体" w:eastAsia="楷体" w:cs="Times New Roman"/>
                <w:b w:val="0"/>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楷体" w:hAnsi="楷体" w:eastAsia="楷体" w:cs="Times New Roman"/>
                <w:b w:val="0"/>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楷体" w:hAnsi="楷体" w:eastAsia="楷体" w:cs="Times New Roman"/>
                <w:b w:val="0"/>
              </w:rPr>
            </w:pPr>
          </w:p>
        </w:tc>
        <w:tc>
          <w:tcPr>
            <w:tcW w:w="2070" w:type="dxa"/>
            <w:tcBorders>
              <w:top w:val="single" w:color="auto" w:sz="6" w:space="0"/>
              <w:left w:val="single" w:color="auto" w:sz="6" w:space="0"/>
              <w:bottom w:val="single" w:color="auto" w:sz="6" w:space="0"/>
              <w:right w:val="single" w:color="auto" w:sz="4" w:space="0"/>
            </w:tcBorders>
            <w:vAlign w:val="center"/>
          </w:tcPr>
          <w:p>
            <w:pPr>
              <w:spacing w:line="600" w:lineRule="exact"/>
              <w:rPr>
                <w:rFonts w:ascii="楷体" w:hAnsi="楷体" w:eastAsia="楷体" w:cs="Times New Roman"/>
                <w:b w:val="0"/>
              </w:rPr>
            </w:pPr>
          </w:p>
        </w:tc>
        <w:tc>
          <w:tcPr>
            <w:tcW w:w="2187" w:type="dxa"/>
            <w:tcBorders>
              <w:top w:val="single" w:color="auto" w:sz="6" w:space="0"/>
              <w:left w:val="single" w:color="auto" w:sz="4" w:space="0"/>
              <w:bottom w:val="single" w:color="auto" w:sz="6" w:space="0"/>
              <w:right w:val="single" w:color="auto" w:sz="12" w:space="0"/>
            </w:tcBorders>
            <w:vAlign w:val="center"/>
          </w:tcPr>
          <w:p>
            <w:pPr>
              <w:spacing w:line="600" w:lineRule="exact"/>
              <w:ind w:firstLine="315" w:firstLineChars="100"/>
              <w:rPr>
                <w:rFonts w:ascii="楷体" w:hAnsi="楷体" w:eastAsia="楷体" w:cs="Times New Roman"/>
                <w:b w:val="0"/>
              </w:rPr>
            </w:pPr>
            <w:r>
              <w:rPr>
                <w:rFonts w:hint="eastAsia" w:ascii="楷体" w:hAnsi="楷体" w:eastAsia="楷体" w:cs="Times New Roman"/>
                <w:b w:val="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526" w:type="dxa"/>
            <w:tcBorders>
              <w:top w:val="single" w:color="auto" w:sz="6" w:space="0"/>
              <w:left w:val="single" w:color="auto" w:sz="12" w:space="0"/>
              <w:bottom w:val="single" w:color="auto" w:sz="6" w:space="0"/>
              <w:right w:val="single" w:color="auto" w:sz="6" w:space="0"/>
            </w:tcBorders>
            <w:vAlign w:val="center"/>
          </w:tcPr>
          <w:p>
            <w:pPr>
              <w:spacing w:line="600" w:lineRule="exact"/>
              <w:rPr>
                <w:rFonts w:ascii="楷体" w:hAnsi="楷体" w:eastAsia="楷体" w:cs="Times New Roman"/>
                <w:b w:val="0"/>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楷体" w:hAnsi="楷体" w:eastAsia="楷体" w:cs="Times New Roman"/>
                <w:b w:val="0"/>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楷体" w:hAnsi="楷体" w:eastAsia="楷体" w:cs="Times New Roman"/>
                <w:b w:val="0"/>
              </w:rPr>
            </w:pPr>
          </w:p>
        </w:tc>
        <w:tc>
          <w:tcPr>
            <w:tcW w:w="2070" w:type="dxa"/>
            <w:tcBorders>
              <w:top w:val="single" w:color="auto" w:sz="6" w:space="0"/>
              <w:left w:val="single" w:color="auto" w:sz="6" w:space="0"/>
              <w:bottom w:val="single" w:color="auto" w:sz="6" w:space="0"/>
              <w:right w:val="single" w:color="auto" w:sz="4" w:space="0"/>
            </w:tcBorders>
            <w:vAlign w:val="center"/>
          </w:tcPr>
          <w:p>
            <w:pPr>
              <w:spacing w:line="600" w:lineRule="exact"/>
              <w:rPr>
                <w:rFonts w:ascii="楷体" w:hAnsi="楷体" w:eastAsia="楷体" w:cs="Times New Roman"/>
                <w:b w:val="0"/>
              </w:rPr>
            </w:pPr>
          </w:p>
        </w:tc>
        <w:tc>
          <w:tcPr>
            <w:tcW w:w="2187" w:type="dxa"/>
            <w:tcBorders>
              <w:top w:val="single" w:color="auto" w:sz="6" w:space="0"/>
              <w:left w:val="single" w:color="auto" w:sz="4" w:space="0"/>
              <w:bottom w:val="single" w:color="auto" w:sz="6" w:space="0"/>
              <w:right w:val="single" w:color="auto" w:sz="12" w:space="0"/>
            </w:tcBorders>
            <w:vAlign w:val="center"/>
          </w:tcPr>
          <w:p>
            <w:pPr>
              <w:spacing w:line="600" w:lineRule="exact"/>
              <w:ind w:firstLine="315" w:firstLineChars="100"/>
              <w:rPr>
                <w:rFonts w:ascii="楷体" w:hAnsi="楷体" w:eastAsia="楷体" w:cs="Times New Roman"/>
                <w:b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526" w:type="dxa"/>
            <w:tcBorders>
              <w:top w:val="single" w:color="auto" w:sz="6" w:space="0"/>
              <w:left w:val="single" w:color="auto" w:sz="12" w:space="0"/>
              <w:bottom w:val="single" w:color="auto" w:sz="6" w:space="0"/>
              <w:right w:val="single" w:color="auto" w:sz="6" w:space="0"/>
            </w:tcBorders>
            <w:vAlign w:val="center"/>
          </w:tcPr>
          <w:p>
            <w:pPr>
              <w:spacing w:line="600" w:lineRule="exact"/>
              <w:rPr>
                <w:rFonts w:ascii="楷体" w:hAnsi="楷体" w:eastAsia="楷体" w:cs="Times New Roman"/>
                <w:b w:val="0"/>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楷体" w:hAnsi="楷体" w:eastAsia="楷体" w:cs="Times New Roman"/>
                <w:b w:val="0"/>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楷体" w:hAnsi="楷体" w:eastAsia="楷体" w:cs="Times New Roman"/>
                <w:b w:val="0"/>
              </w:rPr>
            </w:pPr>
          </w:p>
        </w:tc>
        <w:tc>
          <w:tcPr>
            <w:tcW w:w="2070" w:type="dxa"/>
            <w:tcBorders>
              <w:top w:val="single" w:color="auto" w:sz="6" w:space="0"/>
              <w:left w:val="single" w:color="auto" w:sz="6" w:space="0"/>
              <w:bottom w:val="single" w:color="auto" w:sz="6" w:space="0"/>
              <w:right w:val="single" w:color="auto" w:sz="4" w:space="0"/>
            </w:tcBorders>
            <w:vAlign w:val="center"/>
          </w:tcPr>
          <w:p>
            <w:pPr>
              <w:spacing w:line="600" w:lineRule="exact"/>
              <w:rPr>
                <w:rFonts w:ascii="楷体" w:hAnsi="楷体" w:eastAsia="楷体" w:cs="Times New Roman"/>
                <w:b w:val="0"/>
              </w:rPr>
            </w:pPr>
          </w:p>
        </w:tc>
        <w:tc>
          <w:tcPr>
            <w:tcW w:w="2187" w:type="dxa"/>
            <w:tcBorders>
              <w:top w:val="single" w:color="auto" w:sz="6" w:space="0"/>
              <w:left w:val="single" w:color="auto" w:sz="4" w:space="0"/>
              <w:bottom w:val="single" w:color="auto" w:sz="6" w:space="0"/>
              <w:right w:val="single" w:color="auto" w:sz="12" w:space="0"/>
            </w:tcBorders>
            <w:vAlign w:val="center"/>
          </w:tcPr>
          <w:p>
            <w:pPr>
              <w:spacing w:line="600" w:lineRule="exact"/>
              <w:ind w:firstLine="315" w:firstLineChars="100"/>
              <w:rPr>
                <w:rFonts w:ascii="楷体" w:hAnsi="楷体" w:eastAsia="楷体" w:cs="Times New Roman"/>
                <w:b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9" w:hRule="atLeast"/>
        </w:trPr>
        <w:tc>
          <w:tcPr>
            <w:tcW w:w="1526" w:type="dxa"/>
            <w:tcBorders>
              <w:top w:val="single" w:color="auto" w:sz="6" w:space="0"/>
              <w:left w:val="single" w:color="auto" w:sz="12" w:space="0"/>
              <w:right w:val="single" w:color="auto" w:sz="6" w:space="0"/>
            </w:tcBorders>
            <w:vAlign w:val="center"/>
          </w:tcPr>
          <w:p>
            <w:pPr>
              <w:spacing w:line="600" w:lineRule="exact"/>
              <w:jc w:val="center"/>
              <w:rPr>
                <w:rFonts w:ascii="楷体" w:hAnsi="楷体" w:eastAsia="楷体" w:cs="Times New Roman"/>
                <w:b w:val="0"/>
              </w:rPr>
            </w:pPr>
            <w:r>
              <w:rPr>
                <w:rFonts w:hint="eastAsia" w:ascii="楷体" w:hAnsi="楷体" w:eastAsia="楷体" w:cs="Times New Roman"/>
                <w:b w:val="0"/>
              </w:rPr>
              <w:t>备注</w:t>
            </w:r>
          </w:p>
        </w:tc>
        <w:tc>
          <w:tcPr>
            <w:tcW w:w="7234" w:type="dxa"/>
            <w:gridSpan w:val="4"/>
            <w:tcBorders>
              <w:top w:val="single" w:color="auto" w:sz="6" w:space="0"/>
              <w:left w:val="single" w:color="auto" w:sz="6" w:space="0"/>
              <w:right w:val="single" w:color="auto" w:sz="12" w:space="0"/>
            </w:tcBorders>
            <w:vAlign w:val="center"/>
          </w:tcPr>
          <w:p>
            <w:pPr>
              <w:spacing w:line="260" w:lineRule="exact"/>
              <w:rPr>
                <w:rFonts w:ascii="楷体" w:hAnsi="楷体" w:eastAsia="楷体" w:cs="Times New Roman"/>
                <w:b w:val="0"/>
                <w:sz w:val="28"/>
                <w:szCs w:val="28"/>
              </w:rPr>
            </w:pPr>
            <w:r>
              <w:rPr>
                <w:rFonts w:hint="eastAsia" w:ascii="楷体" w:hAnsi="楷体" w:eastAsia="楷体" w:cs="Times New Roman"/>
                <w:b w:val="0"/>
                <w:sz w:val="24"/>
                <w:szCs w:val="28"/>
              </w:rPr>
              <w:t>请将单位名称等信息填写完整， 电子版并于</w:t>
            </w:r>
            <w:r>
              <w:rPr>
                <w:rFonts w:hint="eastAsia" w:ascii="楷体" w:hAnsi="楷体" w:eastAsia="楷体" w:cs="Times New Roman"/>
                <w:b w:val="0"/>
                <w:sz w:val="24"/>
                <w:szCs w:val="28"/>
                <w:lang w:val="en-US" w:eastAsia="zh-CN"/>
              </w:rPr>
              <w:t>10</w:t>
            </w:r>
            <w:r>
              <w:rPr>
                <w:rFonts w:hint="eastAsia" w:ascii="楷体" w:hAnsi="楷体" w:eastAsia="楷体" w:cs="Times New Roman"/>
                <w:b w:val="0"/>
                <w:sz w:val="24"/>
                <w:szCs w:val="28"/>
              </w:rPr>
              <w:t>月</w:t>
            </w:r>
            <w:r>
              <w:rPr>
                <w:rFonts w:hint="eastAsia" w:ascii="楷体" w:hAnsi="楷体" w:eastAsia="楷体" w:cs="Times New Roman"/>
                <w:b w:val="0"/>
                <w:sz w:val="24"/>
                <w:szCs w:val="28"/>
                <w:lang w:val="en-US" w:eastAsia="zh-CN"/>
              </w:rPr>
              <w:t>31</w:t>
            </w:r>
            <w:r>
              <w:rPr>
                <w:rFonts w:hint="eastAsia" w:ascii="楷体" w:hAnsi="楷体" w:eastAsia="楷体" w:cs="Times New Roman"/>
                <w:b w:val="0"/>
                <w:sz w:val="24"/>
                <w:szCs w:val="28"/>
              </w:rPr>
              <w:t>日前发送至hnjxlwgl@163.com邮箱，以便准备会议资料。</w:t>
            </w:r>
          </w:p>
        </w:tc>
      </w:tr>
    </w:tbl>
    <w:p>
      <w:pPr>
        <w:jc w:val="left"/>
        <w:rPr>
          <w:rFonts w:ascii="方正大标宋简体" w:eastAsia="方正大标宋简体"/>
          <w:b w:val="0"/>
        </w:rPr>
      </w:pPr>
    </w:p>
    <w:p>
      <w:bookmarkStart w:id="0" w:name="_GoBack"/>
      <w:bookmarkEnd w:id="0"/>
    </w:p>
    <w:sectPr>
      <w:pgSz w:w="11906" w:h="16838"/>
      <w:pgMar w:top="2098" w:right="1474" w:bottom="1985" w:left="1588" w:header="851" w:footer="992" w:gutter="0"/>
      <w:cols w:space="425" w:num="1"/>
      <w:rtlGutter w:val="1"/>
      <w:docGrid w:type="linesAndChars" w:linePitch="579"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大标宋简体">
    <w:panose1 w:val="02000000000000000000"/>
    <w:charset w:val="86"/>
    <w:family w:val="auto"/>
    <w:pitch w:val="default"/>
    <w:sig w:usb0="00000000" w:usb1="00000000" w:usb2="00000000" w:usb3="00000000" w:csb0="00000000" w:csb1="00000000"/>
  </w:font>
  <w:font w:name="方正黑体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73E8A"/>
    <w:rsid w:val="70F73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 w:cs="等线"/>
      <w:b/>
      <w:bCs/>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2020-10-21T07:55:00Z</dcterms:created>
  <dc:creator>豫JX聂</dc:creator>
  <cp:lastModifiedBy>豫JX聂</cp:lastModifiedBy>
  <dcterms:modified xsi:type="dcterms:W3CDTF">2020-10-21T07:56:24Z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